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32"/>
        </w:rPr>
        <w:t>ТЕСТЫ ПО СИНТАКСИСУ</w:t>
        <w:br/>
      </w:r>
      <w:r>
        <w:rPr>
          <w:b/>
          <w:sz w:val="28"/>
        </w:rPr>
        <w:t>Тема 9. Бессоюзное сложное предложение и сложные предложения с разными видами связи</w:t>
      </w:r>
    </w:p>
    <w:p>
      <w:r>
        <w:rPr>
          <w:b/>
        </w:rPr>
        <w:t xml:space="preserve">Фамилия, имя: </w:t>
      </w:r>
      <w:r>
        <w:t xml:space="preserve">____________________________________    </w:t>
      </w:r>
      <w:r>
        <w:rPr>
          <w:b/>
        </w:rPr>
        <w:t xml:space="preserve">Класс: </w:t>
      </w:r>
      <w:r>
        <w:t>________</w:t>
      </w:r>
    </w:p>
    <w:p>
      <w:r>
        <w:t>Выберите один правильный ответ.</w:t>
      </w:r>
    </w:p>
    <w:p>
      <w:r>
        <w:rPr>
          <w:b/>
        </w:rPr>
        <w:t>1. Что такое бессоюзное сложное предложение (БСП)?</w:t>
      </w:r>
    </w:p>
    <w:p>
      <w:r>
        <w:t>А) Сложное предложение, части которого соединены только союзами</w:t>
      </w:r>
    </w:p>
    <w:p>
      <w:r>
        <w:t>Б) Сложное предложение, части которого соединены без союзов</w:t>
      </w:r>
    </w:p>
    <w:p>
      <w:r>
        <w:t>В) Простое предложение с однородными членами</w:t>
      </w:r>
    </w:p>
    <w:p>
      <w:r>
        <w:t>Г) Односоставное предложение</w:t>
      </w:r>
    </w:p>
    <w:p>
      <w:r>
        <w:rPr>
          <w:b/>
        </w:rPr>
        <w:t>2. Какой знак препинания может ставиться между частями БСП при перечислительных отношениях?</w:t>
      </w:r>
    </w:p>
    <w:p>
      <w:r>
        <w:t>А) Запятая</w:t>
      </w:r>
    </w:p>
    <w:p>
      <w:r>
        <w:t>Б) Двоеточие</w:t>
      </w:r>
    </w:p>
    <w:p>
      <w:r>
        <w:t>В) Кавычки</w:t>
      </w:r>
    </w:p>
    <w:p>
      <w:r>
        <w:t>Г) Скобки</w:t>
      </w:r>
    </w:p>
    <w:p>
      <w:r>
        <w:rPr>
          <w:b/>
        </w:rPr>
        <w:t>3. В каком случае между частями БСП ставится двоеточие?</w:t>
      </w:r>
    </w:p>
    <w:p>
      <w:r>
        <w:t>А) Если вторая часть поясняет или раскрывает содержание первой</w:t>
      </w:r>
    </w:p>
    <w:p>
      <w:r>
        <w:t>Б) Если части противопоставлены</w:t>
      </w:r>
    </w:p>
    <w:p>
      <w:r>
        <w:t>В) Если части выражают выбор</w:t>
      </w:r>
    </w:p>
    <w:p>
      <w:r>
        <w:t>Г) Если части соединены союзом и</w:t>
      </w:r>
    </w:p>
    <w:p>
      <w:r>
        <w:rPr>
          <w:b/>
        </w:rPr>
        <w:t>4. В каком случае между частями БСП может ставиться тире?</w:t>
      </w:r>
    </w:p>
    <w:p>
      <w:r>
        <w:t>А) При причинном или пояснительном значении только</w:t>
      </w:r>
    </w:p>
    <w:p>
      <w:r>
        <w:t>Б) При противопоставлении, следствии или условии в соответствующем контексте</w:t>
      </w:r>
    </w:p>
    <w:p>
      <w:r>
        <w:t>В) Только перед придаточной частью</w:t>
      </w:r>
    </w:p>
    <w:p>
      <w:r>
        <w:t>Г) Только при перечислении</w:t>
      </w:r>
    </w:p>
    <w:p>
      <w:r>
        <w:rPr>
          <w:b/>
        </w:rPr>
        <w:t>5. Где правильно расставлен знак препинания?</w:t>
      </w:r>
    </w:p>
    <w:p>
      <w:r>
        <w:t>А) Солнце взошло и птицы запели.</w:t>
      </w:r>
    </w:p>
    <w:p>
      <w:r>
        <w:t>Б) Солнце взошло: птицы запели.</w:t>
      </w:r>
    </w:p>
    <w:p>
      <w:r>
        <w:t>В) Солнце взошло, птицы запели.</w:t>
      </w:r>
    </w:p>
    <w:p>
      <w:r>
        <w:t>Г) Солнце взошло «птицы запели».</w:t>
      </w:r>
    </w:p>
    <w:p>
      <w:r>
        <w:rPr>
          <w:b/>
        </w:rPr>
        <w:t>6. В каком предложении двоеточие объясняется значением причины?</w:t>
      </w:r>
    </w:p>
    <w:p>
      <w:r>
        <w:t>А) Я понял: нужно спешить.</w:t>
      </w:r>
    </w:p>
    <w:p>
      <w:r>
        <w:t>Б) Я задержался: начался сильный дождь.</w:t>
      </w:r>
    </w:p>
    <w:p>
      <w:r>
        <w:t>В) Солнце село, стало темно.</w:t>
      </w:r>
    </w:p>
    <w:p>
      <w:r>
        <w:t>Г) Наступила ночь — город затих.</w:t>
      </w:r>
    </w:p>
    <w:p>
      <w:r>
        <w:rPr>
          <w:b/>
        </w:rPr>
        <w:t>7. В каком предложении тире выражает следствие?</w:t>
      </w:r>
    </w:p>
    <w:p>
      <w:r>
        <w:t>А) Прозвенел звонок — урок начался.</w:t>
      </w:r>
    </w:p>
    <w:p>
      <w:r>
        <w:t>Б) Я знал: он придёт.</w:t>
      </w:r>
    </w:p>
    <w:p>
      <w:r>
        <w:t>В) Было тепло, птицы пели.</w:t>
      </w:r>
    </w:p>
    <w:p>
      <w:r>
        <w:t>Г) Я пришёл, потому что меня ждали.</w:t>
      </w:r>
    </w:p>
    <w:p>
      <w:r>
        <w:rPr>
          <w:b/>
        </w:rPr>
        <w:t>8. Какое предложение является БСП?</w:t>
      </w:r>
    </w:p>
    <w:p>
      <w:r>
        <w:t>А) Когда наступил вечер, мы ушли домой.</w:t>
      </w:r>
    </w:p>
    <w:p>
      <w:r>
        <w:t>Б) Наступил вечер, и мы ушли домой.</w:t>
      </w:r>
    </w:p>
    <w:p>
      <w:r>
        <w:t>В) Наступил вечер — мы ушли домой.</w:t>
      </w:r>
    </w:p>
    <w:p>
      <w:r>
        <w:t>Г) Наступил вечер, когда мы ушли домой.</w:t>
      </w:r>
    </w:p>
    <w:p>
      <w:r>
        <w:rPr>
          <w:b/>
        </w:rPr>
        <w:t>9. Какой знак препинания можно использовать между частями БСП при резком противопоставлении?</w:t>
      </w:r>
    </w:p>
    <w:p>
      <w:r>
        <w:t>А) Тире</w:t>
      </w:r>
    </w:p>
    <w:p>
      <w:r>
        <w:t>Б) Двоеточие</w:t>
      </w:r>
    </w:p>
    <w:p>
      <w:r>
        <w:t>В) Кавычки</w:t>
      </w:r>
    </w:p>
    <w:p>
      <w:r>
        <w:t>Г) Скобки</w:t>
      </w:r>
    </w:p>
    <w:p>
      <w:r>
        <w:rPr>
          <w:b/>
        </w:rPr>
        <w:t>10. Что такое сложное предложение с разными видами связи?</w:t>
      </w:r>
    </w:p>
    <w:p>
      <w:r>
        <w:t>А) Предложение только с бессоюзной связью</w:t>
      </w:r>
    </w:p>
    <w:p>
      <w:r>
        <w:t>Б) Сложное предложение, в котором используются разные типы связи между частями</w:t>
      </w:r>
    </w:p>
    <w:p>
      <w:r>
        <w:t>В) Простое предложение с однородными членами</w:t>
      </w:r>
    </w:p>
    <w:p>
      <w:r>
        <w:t>Г) Предложение с одним главным членом</w:t>
      </w:r>
    </w:p>
    <w:p>
      <w:r>
        <w:rPr>
          <w:b/>
        </w:rPr>
        <w:t>11. В каком предложении есть разные виды связи?</w:t>
      </w:r>
    </w:p>
    <w:p>
      <w:r>
        <w:t>А) Солнце взошло, и птицы запели.</w:t>
      </w:r>
    </w:p>
    <w:p>
      <w:r>
        <w:t>Б) Когда рассвело, мы вышли из дома, и начался дождь.</w:t>
      </w:r>
    </w:p>
    <w:p>
      <w:r>
        <w:t>В) Наступила весна.</w:t>
      </w:r>
    </w:p>
    <w:p>
      <w:r>
        <w:t>Г) Дождь закончился — выглянуло солнце.</w:t>
      </w:r>
    </w:p>
    <w:p>
      <w:r>
        <w:rPr>
          <w:b/>
        </w:rPr>
        <w:t>12. Какой вариант соответствует схеме [ ] : [ ]?</w:t>
      </w:r>
    </w:p>
    <w:p>
      <w:r>
        <w:t>А) Я остановился: впереди была глубокая река.</w:t>
      </w:r>
    </w:p>
    <w:p>
      <w:r>
        <w:t>Б) Я остановился, и друг подошёл.</w:t>
      </w:r>
    </w:p>
    <w:p>
      <w:r>
        <w:t>В) Я остановился — друг ушёл.</w:t>
      </w:r>
    </w:p>
    <w:p>
      <w:r>
        <w:t>Г) Когда я остановился, друг ушёл.</w:t>
      </w:r>
    </w:p>
    <w:p>
      <w:r>
        <w:rPr>
          <w:b/>
        </w:rPr>
        <w:t>13. В каком предложении между частями БСП нужно поставить двоеточие?</w:t>
      </w:r>
    </w:p>
    <w:p>
      <w:r>
        <w:t>А) Я оглянулся — никого не было.</w:t>
      </w:r>
    </w:p>
    <w:p>
      <w:r>
        <w:t>Б) Я понял: спорить бесполезно.</w:t>
      </w:r>
    </w:p>
    <w:p>
      <w:r>
        <w:t>В) Солнце село, стало темно.</w:t>
      </w:r>
    </w:p>
    <w:p>
      <w:r>
        <w:t>Г) Ещё один шаг — и мы у цели.</w:t>
      </w:r>
    </w:p>
    <w:p>
      <w:r>
        <w:rPr>
          <w:b/>
        </w:rPr>
        <w:t>14. В каком предложении между частями БСП нужно поставить тире?</w:t>
      </w:r>
    </w:p>
    <w:p>
      <w:r>
        <w:t>А) Я знал: он придёт.</w:t>
      </w:r>
    </w:p>
    <w:p>
      <w:r>
        <w:t>Б) Наступила ночь — город затих.</w:t>
      </w:r>
    </w:p>
    <w:p>
      <w:r>
        <w:t>В) Я ушёл, потому что было поздно.</w:t>
      </w:r>
    </w:p>
    <w:p>
      <w:r>
        <w:t>Г) Я заметил: окно открыто.</w:t>
      </w:r>
    </w:p>
    <w:p>
      <w:r>
        <w:rPr>
          <w:b/>
        </w:rPr>
        <w:t>15. В каком предложении правильно расставлены знаки препинания?</w:t>
      </w:r>
    </w:p>
    <w:p>
      <w:r>
        <w:t>А) Я посмотрел в окно: снег уже закончился.</w:t>
      </w:r>
    </w:p>
    <w:p>
      <w:r>
        <w:t>Б) Я посмотрел в окно, снег уже закончился.</w:t>
      </w:r>
    </w:p>
    <w:p>
      <w:r>
        <w:t>В) Я посмотрел в окно — потому что снег закончился.</w:t>
      </w:r>
    </w:p>
    <w:p>
      <w:r>
        <w:t>Г) Я посмотрел в окно и: снег уже закончился.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